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9915F5" w:rsidRDefault="009915F5" w:rsidP="00BF7B67">
      <w:pPr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5D0884">
        <w:rPr>
          <w:sz w:val="28"/>
          <w:szCs w:val="28"/>
        </w:rPr>
        <w:t>13</w:t>
      </w:r>
      <w:r>
        <w:rPr>
          <w:sz w:val="28"/>
          <w:szCs w:val="28"/>
        </w:rPr>
        <w:t xml:space="preserve">»  </w:t>
      </w:r>
      <w:r w:rsidR="005D0884">
        <w:rPr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 201</w:t>
      </w:r>
      <w:r w:rsidR="00533824">
        <w:rPr>
          <w:sz w:val="28"/>
          <w:szCs w:val="28"/>
        </w:rPr>
        <w:t>8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</w:t>
      </w:r>
      <w:r w:rsidR="00BF7F45">
        <w:rPr>
          <w:sz w:val="28"/>
          <w:szCs w:val="28"/>
        </w:rPr>
        <w:t xml:space="preserve">       </w:t>
      </w:r>
      <w:r w:rsidR="00535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533824">
        <w:rPr>
          <w:sz w:val="28"/>
          <w:szCs w:val="28"/>
        </w:rPr>
        <w:t xml:space="preserve">        </w:t>
      </w:r>
      <w:r w:rsidR="005D0884">
        <w:rPr>
          <w:sz w:val="28"/>
          <w:szCs w:val="28"/>
        </w:rPr>
        <w:t xml:space="preserve">             </w:t>
      </w:r>
      <w:r w:rsidRPr="006A08F8">
        <w:rPr>
          <w:sz w:val="28"/>
          <w:szCs w:val="28"/>
        </w:rPr>
        <w:t xml:space="preserve">№ </w:t>
      </w:r>
      <w:r w:rsidR="005D0884">
        <w:rPr>
          <w:sz w:val="28"/>
          <w:szCs w:val="28"/>
        </w:rPr>
        <w:t>347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533824" w:rsidRDefault="00B11F38" w:rsidP="00111FFD">
      <w:pPr>
        <w:jc w:val="center"/>
        <w:rPr>
          <w:b/>
          <w:sz w:val="28"/>
          <w:szCs w:val="28"/>
        </w:rPr>
      </w:pPr>
      <w:bookmarkStart w:id="0" w:name="_GoBack"/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3E0221">
        <w:rPr>
          <w:b/>
          <w:sz w:val="28"/>
          <w:szCs w:val="28"/>
        </w:rPr>
        <w:t>изменени</w:t>
      </w:r>
      <w:r w:rsidR="00B87529">
        <w:rPr>
          <w:b/>
          <w:sz w:val="28"/>
          <w:szCs w:val="28"/>
        </w:rPr>
        <w:t>й</w:t>
      </w:r>
      <w:r w:rsidR="009D57B8" w:rsidRPr="005A2DE2">
        <w:rPr>
          <w:b/>
          <w:sz w:val="28"/>
          <w:szCs w:val="28"/>
        </w:rPr>
        <w:t xml:space="preserve"> в </w:t>
      </w:r>
      <w:r w:rsidR="00801309">
        <w:rPr>
          <w:b/>
          <w:sz w:val="28"/>
          <w:szCs w:val="28"/>
        </w:rPr>
        <w:t>п</w:t>
      </w:r>
      <w:r w:rsidR="00897B08" w:rsidRPr="00897B08">
        <w:rPr>
          <w:b/>
          <w:sz w:val="28"/>
          <w:szCs w:val="28"/>
        </w:rPr>
        <w:t xml:space="preserve">остановление администрации города Твери </w:t>
      </w:r>
      <w:r w:rsidR="00BF7F45" w:rsidRPr="00BF7F45">
        <w:rPr>
          <w:b/>
          <w:sz w:val="28"/>
          <w:szCs w:val="28"/>
        </w:rPr>
        <w:t xml:space="preserve">от </w:t>
      </w:r>
      <w:r w:rsidR="00533824" w:rsidRPr="00533824">
        <w:rPr>
          <w:b/>
          <w:sz w:val="28"/>
          <w:szCs w:val="28"/>
        </w:rPr>
        <w:t xml:space="preserve">18.01.2016 </w:t>
      </w:r>
      <w:r w:rsidR="00533824">
        <w:rPr>
          <w:b/>
          <w:sz w:val="28"/>
          <w:szCs w:val="28"/>
        </w:rPr>
        <w:t>№</w:t>
      </w:r>
      <w:r w:rsidR="00533824" w:rsidRPr="00533824">
        <w:rPr>
          <w:b/>
          <w:sz w:val="28"/>
          <w:szCs w:val="28"/>
        </w:rPr>
        <w:t xml:space="preserve"> 46 </w:t>
      </w:r>
      <w:r w:rsidR="00533824">
        <w:rPr>
          <w:b/>
          <w:sz w:val="28"/>
          <w:szCs w:val="28"/>
        </w:rPr>
        <w:t>«</w:t>
      </w:r>
      <w:r w:rsidR="00533824" w:rsidRPr="00533824">
        <w:rPr>
          <w:b/>
          <w:sz w:val="28"/>
          <w:szCs w:val="28"/>
        </w:rPr>
        <w:t xml:space="preserve">Об утверждении порядка предоставления из бюджета города Твери субсидий юридическим лицам, оказывающим услуги регулярных перевозок по муниципальным маршрутам регулярных перевозок </w:t>
      </w:r>
    </w:p>
    <w:p w:rsidR="005A2DE2" w:rsidRDefault="00533824" w:rsidP="00111FFD">
      <w:pPr>
        <w:jc w:val="center"/>
        <w:rPr>
          <w:b/>
          <w:sz w:val="28"/>
          <w:szCs w:val="28"/>
        </w:rPr>
      </w:pPr>
      <w:r w:rsidRPr="00533824">
        <w:rPr>
          <w:b/>
          <w:sz w:val="28"/>
          <w:szCs w:val="28"/>
        </w:rPr>
        <w:t>транспортом общего пользования на территории города Твери по регулируемым тарифам</w:t>
      </w:r>
      <w:r w:rsidR="006667FD">
        <w:rPr>
          <w:b/>
          <w:sz w:val="28"/>
          <w:szCs w:val="28"/>
        </w:rPr>
        <w:t>»</w:t>
      </w:r>
    </w:p>
    <w:bookmarkEnd w:id="0"/>
    <w:p w:rsidR="003E12AE" w:rsidRDefault="003E12AE" w:rsidP="00BF7B67">
      <w:pPr>
        <w:rPr>
          <w:sz w:val="28"/>
          <w:szCs w:val="28"/>
        </w:rPr>
      </w:pPr>
    </w:p>
    <w:p w:rsidR="008F17AD" w:rsidRDefault="00533824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8614C" w:rsidRPr="0038614C">
        <w:rPr>
          <w:sz w:val="28"/>
          <w:szCs w:val="28"/>
        </w:rPr>
        <w:t>уководствуясь Уставом города Твери,</w:t>
      </w:r>
      <w:r w:rsidR="006667FD" w:rsidRPr="006667FD">
        <w:rPr>
          <w:sz w:val="28"/>
          <w:szCs w:val="28"/>
        </w:rPr>
        <w:t xml:space="preserve"> </w:t>
      </w:r>
    </w:p>
    <w:p w:rsidR="008F17AD" w:rsidRDefault="008F17A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17A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F17AD">
        <w:rPr>
          <w:sz w:val="28"/>
          <w:szCs w:val="28"/>
        </w:rPr>
        <w:t>П</w:t>
      </w:r>
      <w:proofErr w:type="gramEnd"/>
      <w:r w:rsidRPr="008F17AD">
        <w:rPr>
          <w:sz w:val="28"/>
          <w:szCs w:val="28"/>
        </w:rPr>
        <w:t xml:space="preserve"> О С Т А Н О В Л Я Ю:</w:t>
      </w:r>
    </w:p>
    <w:p w:rsidR="008F17AD" w:rsidRPr="006667F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7529" w:rsidRDefault="00B32E9B" w:rsidP="00B8752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2E9B">
        <w:rPr>
          <w:sz w:val="28"/>
          <w:szCs w:val="28"/>
        </w:rPr>
        <w:t xml:space="preserve">1. Внести в </w:t>
      </w:r>
      <w:r w:rsidR="00340A92" w:rsidRPr="00340A92">
        <w:rPr>
          <w:sz w:val="28"/>
          <w:szCs w:val="28"/>
        </w:rPr>
        <w:t>Поряд</w:t>
      </w:r>
      <w:r w:rsidR="00340A92">
        <w:rPr>
          <w:sz w:val="28"/>
          <w:szCs w:val="28"/>
        </w:rPr>
        <w:t xml:space="preserve">ок </w:t>
      </w:r>
      <w:r w:rsidR="00B87529" w:rsidRPr="00B87529">
        <w:rPr>
          <w:sz w:val="28"/>
          <w:szCs w:val="28"/>
        </w:rPr>
        <w:t>предоставления из бюджета города Твери субсидий юридическим лицам, оказывающим услуги регулярных перевозок по муниципальным</w:t>
      </w:r>
      <w:r w:rsidR="00B87529">
        <w:rPr>
          <w:sz w:val="28"/>
          <w:szCs w:val="28"/>
        </w:rPr>
        <w:t xml:space="preserve"> маршрутам регулярных перевозок </w:t>
      </w:r>
      <w:r w:rsidR="00B87529" w:rsidRPr="00B87529">
        <w:rPr>
          <w:sz w:val="28"/>
          <w:szCs w:val="28"/>
        </w:rPr>
        <w:t>транспортом общего пользования на территории города Твери по регулируемым тарифам</w:t>
      </w:r>
      <w:r w:rsidR="00340A92">
        <w:rPr>
          <w:sz w:val="28"/>
          <w:szCs w:val="28"/>
        </w:rPr>
        <w:t>, утвержденный</w:t>
      </w:r>
      <w:r w:rsidR="00340A92" w:rsidRPr="00340A9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32E9B">
        <w:rPr>
          <w:sz w:val="28"/>
          <w:szCs w:val="28"/>
        </w:rPr>
        <w:t>остановление</w:t>
      </w:r>
      <w:r w:rsidR="00340A92">
        <w:rPr>
          <w:sz w:val="28"/>
          <w:szCs w:val="28"/>
        </w:rPr>
        <w:t>м</w:t>
      </w:r>
      <w:r w:rsidRPr="00B32E9B">
        <w:rPr>
          <w:sz w:val="28"/>
          <w:szCs w:val="28"/>
        </w:rPr>
        <w:t xml:space="preserve"> администрации города Твери </w:t>
      </w:r>
      <w:r w:rsidR="00111FFD" w:rsidRPr="00111FFD">
        <w:rPr>
          <w:sz w:val="28"/>
          <w:szCs w:val="28"/>
        </w:rPr>
        <w:t xml:space="preserve">от </w:t>
      </w:r>
      <w:r w:rsidR="00B87529" w:rsidRPr="00B87529">
        <w:rPr>
          <w:sz w:val="28"/>
          <w:szCs w:val="28"/>
        </w:rPr>
        <w:t xml:space="preserve">18.01.2016 № 46 </w:t>
      </w:r>
      <w:r w:rsidR="00340A92">
        <w:rPr>
          <w:sz w:val="28"/>
          <w:szCs w:val="28"/>
        </w:rPr>
        <w:t>(далее – Порядок)</w:t>
      </w:r>
      <w:r w:rsidRPr="00B32E9B">
        <w:rPr>
          <w:sz w:val="28"/>
          <w:szCs w:val="28"/>
        </w:rPr>
        <w:t xml:space="preserve">, </w:t>
      </w:r>
      <w:r w:rsidR="00B87529">
        <w:rPr>
          <w:sz w:val="28"/>
          <w:szCs w:val="28"/>
        </w:rPr>
        <w:t xml:space="preserve">следующие </w:t>
      </w:r>
      <w:r w:rsidR="00B87529" w:rsidRPr="00B87529">
        <w:rPr>
          <w:sz w:val="28"/>
          <w:szCs w:val="28"/>
        </w:rPr>
        <w:t>изменени</w:t>
      </w:r>
      <w:r w:rsidR="00B87529">
        <w:rPr>
          <w:sz w:val="28"/>
          <w:szCs w:val="28"/>
        </w:rPr>
        <w:t>я:</w:t>
      </w:r>
    </w:p>
    <w:p w:rsidR="00B32E9B" w:rsidRDefault="00B87529" w:rsidP="00B8752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32E9B" w:rsidRPr="00B32E9B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1.</w:t>
      </w:r>
      <w:r w:rsidR="00B32E9B" w:rsidRPr="00B32E9B">
        <w:rPr>
          <w:sz w:val="28"/>
          <w:szCs w:val="28"/>
        </w:rPr>
        <w:t xml:space="preserve">3 </w:t>
      </w:r>
      <w:r w:rsidR="00340A92" w:rsidRPr="00340A92">
        <w:rPr>
          <w:sz w:val="28"/>
          <w:szCs w:val="28"/>
        </w:rPr>
        <w:t>Порядк</w:t>
      </w:r>
      <w:r w:rsidR="00340A92">
        <w:rPr>
          <w:sz w:val="28"/>
          <w:szCs w:val="28"/>
        </w:rPr>
        <w:t>а</w:t>
      </w:r>
      <w:r w:rsidR="00340A92" w:rsidRPr="00340A92">
        <w:rPr>
          <w:sz w:val="28"/>
          <w:szCs w:val="28"/>
        </w:rPr>
        <w:t xml:space="preserve"> </w:t>
      </w:r>
      <w:r w:rsidRPr="00B87529">
        <w:rPr>
          <w:sz w:val="28"/>
          <w:szCs w:val="28"/>
        </w:rPr>
        <w:t xml:space="preserve">изложить </w:t>
      </w:r>
      <w:r w:rsidR="00B32E9B" w:rsidRPr="00B32E9B">
        <w:rPr>
          <w:sz w:val="28"/>
          <w:szCs w:val="28"/>
        </w:rPr>
        <w:t xml:space="preserve">в </w:t>
      </w:r>
      <w:r>
        <w:rPr>
          <w:sz w:val="28"/>
          <w:szCs w:val="28"/>
        </w:rPr>
        <w:t>следующей</w:t>
      </w:r>
      <w:r w:rsidR="00B32E9B" w:rsidRPr="00B32E9B">
        <w:rPr>
          <w:sz w:val="28"/>
          <w:szCs w:val="28"/>
        </w:rPr>
        <w:t xml:space="preserve"> редакции:</w:t>
      </w:r>
    </w:p>
    <w:p w:rsidR="00747C74" w:rsidRDefault="004D059C" w:rsidP="00111FF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87529" w:rsidRPr="00B87529">
        <w:rPr>
          <w:sz w:val="28"/>
          <w:szCs w:val="28"/>
        </w:rPr>
        <w:t xml:space="preserve">1.3. </w:t>
      </w:r>
      <w:proofErr w:type="gramStart"/>
      <w:r w:rsidR="00B87529" w:rsidRPr="00B87529">
        <w:rPr>
          <w:sz w:val="28"/>
          <w:szCs w:val="28"/>
        </w:rPr>
        <w:t xml:space="preserve">Предоставление субсидий на финансовое обеспечение (возмещение) затрат в связи с оказанием услуг регулярных перевозок осуществляется </w:t>
      </w:r>
      <w:r w:rsidR="00B87529">
        <w:rPr>
          <w:sz w:val="28"/>
          <w:szCs w:val="28"/>
        </w:rPr>
        <w:t xml:space="preserve">департаментом дорожного хозяйства, благоустройства и </w:t>
      </w:r>
      <w:r w:rsidR="00B87529" w:rsidRPr="00B87529">
        <w:rPr>
          <w:sz w:val="28"/>
          <w:szCs w:val="28"/>
        </w:rPr>
        <w:t xml:space="preserve">транспорта администрации города Твери (далее - </w:t>
      </w:r>
      <w:r w:rsidR="00B87529">
        <w:rPr>
          <w:sz w:val="28"/>
          <w:szCs w:val="28"/>
        </w:rPr>
        <w:t>Департамент</w:t>
      </w:r>
      <w:r w:rsidR="00B87529" w:rsidRPr="00B87529">
        <w:rPr>
          <w:sz w:val="28"/>
          <w:szCs w:val="28"/>
        </w:rPr>
        <w:t>) в пределах бюджетных ассигнований, предусмотренных в бюджете города Твери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  <w:r w:rsidR="00747C74">
        <w:rPr>
          <w:sz w:val="28"/>
          <w:szCs w:val="28"/>
        </w:rPr>
        <w:t>»</w:t>
      </w:r>
      <w:r w:rsidR="00B87529">
        <w:rPr>
          <w:sz w:val="28"/>
          <w:szCs w:val="28"/>
        </w:rPr>
        <w:t>;</w:t>
      </w:r>
      <w:proofErr w:type="gramEnd"/>
    </w:p>
    <w:p w:rsidR="00B87529" w:rsidRDefault="00B87529" w:rsidP="00111FF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2.1 Порядка слово «Управление» заменить словом «Департамент»;</w:t>
      </w:r>
    </w:p>
    <w:p w:rsidR="00B87529" w:rsidRPr="00B87529" w:rsidRDefault="00B87529" w:rsidP="00B8752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B87529">
        <w:rPr>
          <w:sz w:val="28"/>
          <w:szCs w:val="28"/>
        </w:rPr>
        <w:t>в пункте 2.</w:t>
      </w:r>
      <w:r>
        <w:rPr>
          <w:sz w:val="28"/>
          <w:szCs w:val="28"/>
        </w:rPr>
        <w:t>2</w:t>
      </w:r>
      <w:r w:rsidRPr="00B87529">
        <w:rPr>
          <w:sz w:val="28"/>
          <w:szCs w:val="28"/>
        </w:rPr>
        <w:t xml:space="preserve"> Порядка слово «Управлением» заменить словом «Департамент</w:t>
      </w:r>
      <w:r>
        <w:rPr>
          <w:sz w:val="28"/>
          <w:szCs w:val="28"/>
        </w:rPr>
        <w:t>ом</w:t>
      </w:r>
      <w:r w:rsidRPr="00B87529">
        <w:rPr>
          <w:sz w:val="28"/>
          <w:szCs w:val="28"/>
        </w:rPr>
        <w:t>»;</w:t>
      </w:r>
    </w:p>
    <w:p w:rsidR="00B87529" w:rsidRPr="00B87529" w:rsidRDefault="001A2EC6" w:rsidP="00B8752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1A2EC6">
        <w:rPr>
          <w:sz w:val="28"/>
          <w:szCs w:val="28"/>
        </w:rPr>
        <w:t>в пункте 2.</w:t>
      </w:r>
      <w:r>
        <w:rPr>
          <w:sz w:val="28"/>
          <w:szCs w:val="28"/>
        </w:rPr>
        <w:t>4</w:t>
      </w:r>
      <w:r w:rsidRPr="001A2EC6">
        <w:rPr>
          <w:sz w:val="28"/>
          <w:szCs w:val="28"/>
        </w:rPr>
        <w:t xml:space="preserve"> Порядка слово «Управление» заменить словом «Департамент»;</w:t>
      </w:r>
    </w:p>
    <w:p w:rsidR="001A2EC6" w:rsidRDefault="001A2EC6" w:rsidP="001A2EC6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1A2EC6">
        <w:rPr>
          <w:sz w:val="28"/>
          <w:szCs w:val="28"/>
        </w:rPr>
        <w:t xml:space="preserve">в </w:t>
      </w:r>
      <w:r w:rsidR="009732C0">
        <w:rPr>
          <w:sz w:val="28"/>
          <w:szCs w:val="28"/>
        </w:rPr>
        <w:t xml:space="preserve">абзаце первом </w:t>
      </w:r>
      <w:r w:rsidRPr="001A2EC6">
        <w:rPr>
          <w:sz w:val="28"/>
          <w:szCs w:val="28"/>
        </w:rPr>
        <w:t>пункт</w:t>
      </w:r>
      <w:r w:rsidR="009732C0">
        <w:rPr>
          <w:sz w:val="28"/>
          <w:szCs w:val="28"/>
        </w:rPr>
        <w:t>а</w:t>
      </w:r>
      <w:r w:rsidRPr="001A2EC6">
        <w:rPr>
          <w:sz w:val="28"/>
          <w:szCs w:val="28"/>
        </w:rPr>
        <w:t xml:space="preserve"> 2.</w:t>
      </w:r>
      <w:r>
        <w:rPr>
          <w:sz w:val="28"/>
          <w:szCs w:val="28"/>
        </w:rPr>
        <w:t>6</w:t>
      </w:r>
      <w:r w:rsidRPr="001A2EC6">
        <w:rPr>
          <w:sz w:val="28"/>
          <w:szCs w:val="28"/>
        </w:rPr>
        <w:t xml:space="preserve"> Порядка слово «Управлением» заменить словом </w:t>
      </w:r>
      <w:r w:rsidRPr="001A2EC6">
        <w:rPr>
          <w:sz w:val="28"/>
          <w:szCs w:val="28"/>
        </w:rPr>
        <w:lastRenderedPageBreak/>
        <w:t>«Департаментом»;</w:t>
      </w:r>
    </w:p>
    <w:p w:rsidR="00B87529" w:rsidRPr="00B87529" w:rsidRDefault="00B87529" w:rsidP="001A2EC6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87529">
        <w:rPr>
          <w:sz w:val="28"/>
          <w:szCs w:val="28"/>
        </w:rPr>
        <w:t>1.</w:t>
      </w:r>
      <w:r w:rsidR="001A2EC6">
        <w:rPr>
          <w:sz w:val="28"/>
          <w:szCs w:val="28"/>
        </w:rPr>
        <w:t>6.</w:t>
      </w:r>
      <w:r w:rsidR="001A2EC6" w:rsidRPr="001A2EC6">
        <w:t xml:space="preserve"> </w:t>
      </w:r>
      <w:r w:rsidR="009732C0" w:rsidRPr="009732C0">
        <w:rPr>
          <w:sz w:val="28"/>
          <w:szCs w:val="28"/>
        </w:rPr>
        <w:t xml:space="preserve">в абзаце первом пункта </w:t>
      </w:r>
      <w:r w:rsidR="001A2EC6">
        <w:rPr>
          <w:sz w:val="28"/>
          <w:szCs w:val="28"/>
        </w:rPr>
        <w:t>3</w:t>
      </w:r>
      <w:r w:rsidR="001A2EC6" w:rsidRPr="001A2EC6">
        <w:rPr>
          <w:sz w:val="28"/>
          <w:szCs w:val="28"/>
        </w:rPr>
        <w:t>.1 Порядка слово «Управление» заменить словом «Департамент»;</w:t>
      </w:r>
    </w:p>
    <w:p w:rsidR="00B87529" w:rsidRPr="00B87529" w:rsidRDefault="001A2EC6" w:rsidP="00B8752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1A2EC6">
        <w:rPr>
          <w:sz w:val="28"/>
          <w:szCs w:val="28"/>
        </w:rPr>
        <w:t xml:space="preserve">в пункте </w:t>
      </w:r>
      <w:r w:rsidR="00B87529" w:rsidRPr="00B87529">
        <w:rPr>
          <w:sz w:val="28"/>
          <w:szCs w:val="28"/>
        </w:rPr>
        <w:t>3.3</w:t>
      </w:r>
      <w:r w:rsidRPr="001A2EC6">
        <w:t xml:space="preserve"> </w:t>
      </w:r>
      <w:r w:rsidRPr="001A2EC6">
        <w:rPr>
          <w:sz w:val="28"/>
          <w:szCs w:val="28"/>
        </w:rPr>
        <w:t>Порядка слово «Управление» заменить словом «Департамент»;</w:t>
      </w:r>
    </w:p>
    <w:p w:rsidR="001A2EC6" w:rsidRDefault="001A2EC6" w:rsidP="00B8752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1A2EC6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4</w:t>
      </w:r>
      <w:r w:rsidRPr="001A2EC6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1A2EC6">
        <w:rPr>
          <w:sz w:val="28"/>
          <w:szCs w:val="28"/>
        </w:rPr>
        <w:t xml:space="preserve"> Порядка слово «Управление» заменить словом «Департамент»;</w:t>
      </w:r>
    </w:p>
    <w:p w:rsidR="001A2EC6" w:rsidRDefault="001A2EC6" w:rsidP="00B8752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в абзацах втором и третьем </w:t>
      </w:r>
      <w:r w:rsidRPr="001A2EC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1A2EC6">
        <w:rPr>
          <w:sz w:val="28"/>
          <w:szCs w:val="28"/>
        </w:rPr>
        <w:t xml:space="preserve"> </w:t>
      </w:r>
      <w:r w:rsidR="00B87529" w:rsidRPr="00B87529">
        <w:rPr>
          <w:sz w:val="28"/>
          <w:szCs w:val="28"/>
        </w:rPr>
        <w:t>4.4</w:t>
      </w:r>
      <w:r w:rsidRPr="001A2EC6">
        <w:t xml:space="preserve"> </w:t>
      </w:r>
      <w:r w:rsidRPr="001A2EC6">
        <w:rPr>
          <w:sz w:val="28"/>
          <w:szCs w:val="28"/>
        </w:rPr>
        <w:t>Порядка слово «Управлением» заменить словом «Департаментом»;</w:t>
      </w:r>
      <w:r>
        <w:rPr>
          <w:sz w:val="28"/>
          <w:szCs w:val="28"/>
        </w:rPr>
        <w:t xml:space="preserve"> </w:t>
      </w:r>
    </w:p>
    <w:p w:rsidR="001A2EC6" w:rsidRDefault="001A2EC6" w:rsidP="00B8752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Pr="001A2EC6">
        <w:rPr>
          <w:sz w:val="28"/>
          <w:szCs w:val="28"/>
        </w:rPr>
        <w:t>в абзацах втором и третьем пункта 4.</w:t>
      </w:r>
      <w:r>
        <w:rPr>
          <w:sz w:val="28"/>
          <w:szCs w:val="28"/>
        </w:rPr>
        <w:t>5</w:t>
      </w:r>
      <w:r w:rsidRPr="001A2EC6">
        <w:rPr>
          <w:sz w:val="28"/>
          <w:szCs w:val="28"/>
        </w:rPr>
        <w:t xml:space="preserve"> Порядка слово «Управлением» заменить словом «Департаментом»;</w:t>
      </w:r>
    </w:p>
    <w:p w:rsidR="001A2EC6" w:rsidRDefault="001A2EC6" w:rsidP="00B8752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1.11. в абзаце</w:t>
      </w:r>
      <w:r w:rsidRPr="001A2EC6">
        <w:rPr>
          <w:sz w:val="28"/>
          <w:szCs w:val="28"/>
        </w:rPr>
        <w:t xml:space="preserve"> втором пункта 4.</w:t>
      </w:r>
      <w:r>
        <w:rPr>
          <w:sz w:val="28"/>
          <w:szCs w:val="28"/>
        </w:rPr>
        <w:t>6</w:t>
      </w:r>
      <w:r w:rsidRPr="001A2EC6">
        <w:rPr>
          <w:sz w:val="28"/>
          <w:szCs w:val="28"/>
        </w:rPr>
        <w:t xml:space="preserve"> Порядка слово «Управление» заменить словом «Департамент»;</w:t>
      </w:r>
    </w:p>
    <w:p w:rsidR="00B87529" w:rsidRPr="00747C74" w:rsidRDefault="001A2EC6" w:rsidP="001A2EC6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87529" w:rsidRPr="00B8752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B87529" w:rsidRPr="00B87529">
        <w:rPr>
          <w:sz w:val="28"/>
          <w:szCs w:val="28"/>
        </w:rPr>
        <w:t xml:space="preserve">. </w:t>
      </w:r>
      <w:r w:rsidRPr="001A2EC6">
        <w:rPr>
          <w:sz w:val="28"/>
          <w:szCs w:val="28"/>
        </w:rPr>
        <w:t>в пункте 4.</w:t>
      </w:r>
      <w:r>
        <w:rPr>
          <w:sz w:val="28"/>
          <w:szCs w:val="28"/>
        </w:rPr>
        <w:t>7</w:t>
      </w:r>
      <w:r w:rsidRPr="001A2EC6">
        <w:rPr>
          <w:sz w:val="28"/>
          <w:szCs w:val="28"/>
        </w:rPr>
        <w:t xml:space="preserve"> Порядка слово «Управление» заменить словом «Департамент»</w:t>
      </w:r>
      <w:r w:rsidR="00B87529">
        <w:rPr>
          <w:sz w:val="28"/>
          <w:szCs w:val="28"/>
        </w:rPr>
        <w:t xml:space="preserve">. </w:t>
      </w:r>
    </w:p>
    <w:p w:rsidR="00B13228" w:rsidRDefault="005439E8" w:rsidP="008F1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42197">
        <w:rPr>
          <w:sz w:val="28"/>
          <w:szCs w:val="28"/>
        </w:rPr>
        <w:t xml:space="preserve"> </w:t>
      </w:r>
      <w:r w:rsidR="00BF7F45" w:rsidRPr="00BF7F45">
        <w:rPr>
          <w:sz w:val="28"/>
          <w:szCs w:val="28"/>
        </w:rPr>
        <w:t xml:space="preserve">Настоящее </w:t>
      </w:r>
      <w:r w:rsidR="001A67C8">
        <w:rPr>
          <w:sz w:val="28"/>
          <w:szCs w:val="28"/>
        </w:rPr>
        <w:t>п</w:t>
      </w:r>
      <w:r w:rsidR="00BF7F45" w:rsidRPr="00BF7F45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705052" w:rsidRDefault="00705052" w:rsidP="00D3593C">
      <w:pPr>
        <w:rPr>
          <w:sz w:val="28"/>
          <w:szCs w:val="28"/>
        </w:rPr>
      </w:pPr>
    </w:p>
    <w:p w:rsidR="00D3593C" w:rsidRPr="00D3593C" w:rsidRDefault="009D6622" w:rsidP="009D6622">
      <w:pPr>
        <w:rPr>
          <w:sz w:val="28"/>
          <w:szCs w:val="28"/>
        </w:rPr>
      </w:pPr>
      <w:r w:rsidRPr="009D6622">
        <w:rPr>
          <w:sz w:val="28"/>
          <w:szCs w:val="28"/>
        </w:rPr>
        <w:t>Глав</w:t>
      </w:r>
      <w:r w:rsidR="00F94CE6">
        <w:rPr>
          <w:sz w:val="28"/>
          <w:szCs w:val="28"/>
        </w:rPr>
        <w:t>а</w:t>
      </w:r>
      <w:r w:rsidRPr="009D6622">
        <w:rPr>
          <w:sz w:val="28"/>
          <w:szCs w:val="28"/>
        </w:rPr>
        <w:t xml:space="preserve"> города Твери                                                       </w:t>
      </w:r>
      <w:r w:rsidR="00B87529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  <w:r w:rsidRPr="009D6622">
        <w:rPr>
          <w:sz w:val="28"/>
          <w:szCs w:val="28"/>
        </w:rPr>
        <w:t xml:space="preserve"> А.В. Огоньков </w:t>
      </w:r>
      <w:r w:rsidR="00D3593C" w:rsidRPr="00D3593C">
        <w:rPr>
          <w:sz w:val="28"/>
          <w:szCs w:val="28"/>
        </w:rPr>
        <w:t xml:space="preserve">      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Default="00D3593C" w:rsidP="00D3593C">
      <w:pPr>
        <w:ind w:firstLine="709"/>
        <w:jc w:val="both"/>
        <w:rPr>
          <w:sz w:val="28"/>
          <w:szCs w:val="28"/>
        </w:rPr>
      </w:pPr>
    </w:p>
    <w:p w:rsidR="001A2EC6" w:rsidRDefault="001A2EC6" w:rsidP="00D3593C">
      <w:pPr>
        <w:ind w:firstLine="709"/>
        <w:jc w:val="both"/>
        <w:rPr>
          <w:sz w:val="28"/>
          <w:szCs w:val="28"/>
        </w:rPr>
      </w:pPr>
    </w:p>
    <w:p w:rsidR="001A2EC6" w:rsidRDefault="001A2EC6" w:rsidP="00D3593C">
      <w:pPr>
        <w:ind w:firstLine="709"/>
        <w:jc w:val="both"/>
        <w:rPr>
          <w:sz w:val="28"/>
          <w:szCs w:val="28"/>
        </w:rPr>
      </w:pPr>
    </w:p>
    <w:p w:rsidR="001A2EC6" w:rsidRDefault="001A2EC6" w:rsidP="00D3593C">
      <w:pPr>
        <w:ind w:firstLine="709"/>
        <w:jc w:val="both"/>
        <w:rPr>
          <w:sz w:val="28"/>
          <w:szCs w:val="28"/>
        </w:rPr>
      </w:pPr>
    </w:p>
    <w:p w:rsidR="00303C05" w:rsidRDefault="00303C05" w:rsidP="00303C05">
      <w:pPr>
        <w:rPr>
          <w:szCs w:val="24"/>
        </w:rPr>
      </w:pPr>
    </w:p>
    <w:p w:rsidR="00303C05" w:rsidRDefault="00303C05" w:rsidP="00303C05">
      <w:pPr>
        <w:rPr>
          <w:szCs w:val="24"/>
        </w:rPr>
      </w:pPr>
    </w:p>
    <w:p w:rsidR="00303C05" w:rsidRDefault="00303C05" w:rsidP="00303C05">
      <w:pPr>
        <w:rPr>
          <w:szCs w:val="24"/>
        </w:rPr>
      </w:pPr>
    </w:p>
    <w:p w:rsidR="00303C05" w:rsidRDefault="00303C05" w:rsidP="00303C05">
      <w:pPr>
        <w:rPr>
          <w:szCs w:val="24"/>
        </w:rPr>
      </w:pPr>
    </w:p>
    <w:p w:rsidR="008976E3" w:rsidRDefault="008976E3" w:rsidP="00303C05">
      <w:pPr>
        <w:rPr>
          <w:szCs w:val="24"/>
        </w:rPr>
      </w:pPr>
    </w:p>
    <w:p w:rsidR="00303C05" w:rsidRDefault="00303C05" w:rsidP="00303C05">
      <w:pPr>
        <w:rPr>
          <w:szCs w:val="24"/>
        </w:rPr>
      </w:pPr>
    </w:p>
    <w:p w:rsidR="00303C05" w:rsidRDefault="00303C05" w:rsidP="00303C05">
      <w:pPr>
        <w:rPr>
          <w:szCs w:val="24"/>
        </w:rPr>
      </w:pPr>
    </w:p>
    <w:p w:rsidR="00303C05" w:rsidRDefault="00303C05" w:rsidP="00303C05">
      <w:pPr>
        <w:rPr>
          <w:szCs w:val="24"/>
        </w:rPr>
      </w:pPr>
    </w:p>
    <w:p w:rsidR="00303C05" w:rsidRDefault="00303C05" w:rsidP="00303C05">
      <w:pPr>
        <w:rPr>
          <w:szCs w:val="24"/>
        </w:rPr>
      </w:pPr>
    </w:p>
    <w:p w:rsidR="00705052" w:rsidRDefault="00705052" w:rsidP="00303C05">
      <w:pPr>
        <w:rPr>
          <w:szCs w:val="24"/>
        </w:rPr>
      </w:pPr>
    </w:p>
    <w:p w:rsidR="00705052" w:rsidRDefault="00705052" w:rsidP="00303C05">
      <w:pPr>
        <w:rPr>
          <w:szCs w:val="24"/>
        </w:rPr>
      </w:pPr>
    </w:p>
    <w:p w:rsidR="00116654" w:rsidRDefault="00116654" w:rsidP="00303C05">
      <w:pPr>
        <w:rPr>
          <w:szCs w:val="24"/>
        </w:rPr>
      </w:pPr>
    </w:p>
    <w:p w:rsidR="00116654" w:rsidRDefault="00116654" w:rsidP="00303C05">
      <w:pPr>
        <w:rPr>
          <w:szCs w:val="24"/>
        </w:rPr>
      </w:pPr>
    </w:p>
    <w:p w:rsidR="00116654" w:rsidRDefault="00116654" w:rsidP="00303C05">
      <w:pPr>
        <w:rPr>
          <w:szCs w:val="24"/>
        </w:rPr>
      </w:pPr>
    </w:p>
    <w:p w:rsidR="00116654" w:rsidRDefault="00116654" w:rsidP="00303C05">
      <w:pPr>
        <w:rPr>
          <w:szCs w:val="24"/>
        </w:rPr>
      </w:pPr>
    </w:p>
    <w:p w:rsidR="00705052" w:rsidRDefault="00705052" w:rsidP="00303C05">
      <w:pPr>
        <w:rPr>
          <w:szCs w:val="24"/>
        </w:rPr>
      </w:pPr>
    </w:p>
    <w:sectPr w:rsidR="00705052" w:rsidSect="003507D5">
      <w:pgSz w:w="11907" w:h="16840" w:code="9"/>
      <w:pgMar w:top="1134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F1D" w:rsidRDefault="006B6F1D">
      <w:r>
        <w:separator/>
      </w:r>
    </w:p>
  </w:endnote>
  <w:endnote w:type="continuationSeparator" w:id="0">
    <w:p w:rsidR="006B6F1D" w:rsidRDefault="006B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F1D" w:rsidRDefault="006B6F1D">
      <w:r>
        <w:separator/>
      </w:r>
    </w:p>
  </w:footnote>
  <w:footnote w:type="continuationSeparator" w:id="0">
    <w:p w:rsidR="006B6F1D" w:rsidRDefault="006B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0BAB"/>
    <w:rsid w:val="00001C03"/>
    <w:rsid w:val="000074F5"/>
    <w:rsid w:val="00007FB9"/>
    <w:rsid w:val="00022828"/>
    <w:rsid w:val="000279FF"/>
    <w:rsid w:val="00031F76"/>
    <w:rsid w:val="00033543"/>
    <w:rsid w:val="00045C42"/>
    <w:rsid w:val="0004783C"/>
    <w:rsid w:val="00060BF5"/>
    <w:rsid w:val="00063B05"/>
    <w:rsid w:val="00067AC1"/>
    <w:rsid w:val="00071EB7"/>
    <w:rsid w:val="00080BAA"/>
    <w:rsid w:val="00080CCB"/>
    <w:rsid w:val="00090D7E"/>
    <w:rsid w:val="000A5A15"/>
    <w:rsid w:val="000B3454"/>
    <w:rsid w:val="000B57D6"/>
    <w:rsid w:val="000C4DA6"/>
    <w:rsid w:val="000D5747"/>
    <w:rsid w:val="000D6A90"/>
    <w:rsid w:val="000E01B3"/>
    <w:rsid w:val="000E0BA0"/>
    <w:rsid w:val="000E655B"/>
    <w:rsid w:val="00111FFD"/>
    <w:rsid w:val="00113F3C"/>
    <w:rsid w:val="00116654"/>
    <w:rsid w:val="001254FF"/>
    <w:rsid w:val="00130832"/>
    <w:rsid w:val="00133DCB"/>
    <w:rsid w:val="00142197"/>
    <w:rsid w:val="00144474"/>
    <w:rsid w:val="00163DEC"/>
    <w:rsid w:val="00164D24"/>
    <w:rsid w:val="00170213"/>
    <w:rsid w:val="0017060C"/>
    <w:rsid w:val="001A2EC6"/>
    <w:rsid w:val="001A67C8"/>
    <w:rsid w:val="001B18F6"/>
    <w:rsid w:val="001C4746"/>
    <w:rsid w:val="001D15F5"/>
    <w:rsid w:val="001D1B67"/>
    <w:rsid w:val="001E3661"/>
    <w:rsid w:val="001F1F6F"/>
    <w:rsid w:val="00205C87"/>
    <w:rsid w:val="00211DD2"/>
    <w:rsid w:val="00216679"/>
    <w:rsid w:val="0021698E"/>
    <w:rsid w:val="00220217"/>
    <w:rsid w:val="00220EB6"/>
    <w:rsid w:val="00232D01"/>
    <w:rsid w:val="00246A13"/>
    <w:rsid w:val="00247A75"/>
    <w:rsid w:val="002517AD"/>
    <w:rsid w:val="00253553"/>
    <w:rsid w:val="00257598"/>
    <w:rsid w:val="002614AD"/>
    <w:rsid w:val="00263F4C"/>
    <w:rsid w:val="00272BDF"/>
    <w:rsid w:val="00272C8C"/>
    <w:rsid w:val="002827F6"/>
    <w:rsid w:val="002870F1"/>
    <w:rsid w:val="00291D03"/>
    <w:rsid w:val="002951AC"/>
    <w:rsid w:val="002955AD"/>
    <w:rsid w:val="00295B6E"/>
    <w:rsid w:val="002964B4"/>
    <w:rsid w:val="002B56EA"/>
    <w:rsid w:val="002B7EF5"/>
    <w:rsid w:val="002C2C1B"/>
    <w:rsid w:val="002C3EFC"/>
    <w:rsid w:val="002C591A"/>
    <w:rsid w:val="002D3BB0"/>
    <w:rsid w:val="002E6A18"/>
    <w:rsid w:val="002E6DA6"/>
    <w:rsid w:val="002F5F19"/>
    <w:rsid w:val="0030041C"/>
    <w:rsid w:val="00302DDC"/>
    <w:rsid w:val="00303C05"/>
    <w:rsid w:val="00307781"/>
    <w:rsid w:val="00322AEE"/>
    <w:rsid w:val="003233EB"/>
    <w:rsid w:val="00331033"/>
    <w:rsid w:val="00331BCE"/>
    <w:rsid w:val="00334058"/>
    <w:rsid w:val="00340A92"/>
    <w:rsid w:val="00344BEE"/>
    <w:rsid w:val="003507D5"/>
    <w:rsid w:val="003527DD"/>
    <w:rsid w:val="00360CBF"/>
    <w:rsid w:val="003628AE"/>
    <w:rsid w:val="00377304"/>
    <w:rsid w:val="0038614C"/>
    <w:rsid w:val="00394375"/>
    <w:rsid w:val="00394B97"/>
    <w:rsid w:val="003B00B6"/>
    <w:rsid w:val="003B1FBE"/>
    <w:rsid w:val="003B26C7"/>
    <w:rsid w:val="003E0221"/>
    <w:rsid w:val="003E12AE"/>
    <w:rsid w:val="003E1EAF"/>
    <w:rsid w:val="003E2043"/>
    <w:rsid w:val="003E2432"/>
    <w:rsid w:val="003E6405"/>
    <w:rsid w:val="003F701D"/>
    <w:rsid w:val="004068BE"/>
    <w:rsid w:val="00416421"/>
    <w:rsid w:val="0041771C"/>
    <w:rsid w:val="004226AA"/>
    <w:rsid w:val="0043064A"/>
    <w:rsid w:val="00435CAF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3A15"/>
    <w:rsid w:val="004965A2"/>
    <w:rsid w:val="004B1E2C"/>
    <w:rsid w:val="004B4A68"/>
    <w:rsid w:val="004B5905"/>
    <w:rsid w:val="004C1968"/>
    <w:rsid w:val="004C1B5D"/>
    <w:rsid w:val="004D00B4"/>
    <w:rsid w:val="004D059C"/>
    <w:rsid w:val="004F1BA5"/>
    <w:rsid w:val="004F2489"/>
    <w:rsid w:val="004F4410"/>
    <w:rsid w:val="004F58AE"/>
    <w:rsid w:val="004F6249"/>
    <w:rsid w:val="004F7BED"/>
    <w:rsid w:val="005067F0"/>
    <w:rsid w:val="00513729"/>
    <w:rsid w:val="00524B1D"/>
    <w:rsid w:val="0052613B"/>
    <w:rsid w:val="0053112A"/>
    <w:rsid w:val="00533824"/>
    <w:rsid w:val="00533BF1"/>
    <w:rsid w:val="00535AA9"/>
    <w:rsid w:val="00537455"/>
    <w:rsid w:val="00540172"/>
    <w:rsid w:val="005439E8"/>
    <w:rsid w:val="00546C39"/>
    <w:rsid w:val="00547BE1"/>
    <w:rsid w:val="00550E7D"/>
    <w:rsid w:val="00552717"/>
    <w:rsid w:val="00560CF0"/>
    <w:rsid w:val="00562D31"/>
    <w:rsid w:val="0056706C"/>
    <w:rsid w:val="005804DE"/>
    <w:rsid w:val="00587F9C"/>
    <w:rsid w:val="005A1232"/>
    <w:rsid w:val="005A16E4"/>
    <w:rsid w:val="005A183D"/>
    <w:rsid w:val="005A1BBA"/>
    <w:rsid w:val="005A2DE2"/>
    <w:rsid w:val="005B1616"/>
    <w:rsid w:val="005B2172"/>
    <w:rsid w:val="005B72E5"/>
    <w:rsid w:val="005C46FA"/>
    <w:rsid w:val="005C4776"/>
    <w:rsid w:val="005D085E"/>
    <w:rsid w:val="005D0884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638A"/>
    <w:rsid w:val="006202D9"/>
    <w:rsid w:val="006325A2"/>
    <w:rsid w:val="00642F89"/>
    <w:rsid w:val="00643A8E"/>
    <w:rsid w:val="00646745"/>
    <w:rsid w:val="006667FD"/>
    <w:rsid w:val="0067233B"/>
    <w:rsid w:val="00677375"/>
    <w:rsid w:val="00681F64"/>
    <w:rsid w:val="00685F93"/>
    <w:rsid w:val="0068776D"/>
    <w:rsid w:val="0069189B"/>
    <w:rsid w:val="00695F8E"/>
    <w:rsid w:val="006A0318"/>
    <w:rsid w:val="006A08F8"/>
    <w:rsid w:val="006B076A"/>
    <w:rsid w:val="006B6F1D"/>
    <w:rsid w:val="006C1C15"/>
    <w:rsid w:val="006C27E8"/>
    <w:rsid w:val="006C6CA4"/>
    <w:rsid w:val="006D2A62"/>
    <w:rsid w:val="006D79D0"/>
    <w:rsid w:val="006E3A3A"/>
    <w:rsid w:val="006F3C2A"/>
    <w:rsid w:val="006F68EE"/>
    <w:rsid w:val="00703EDA"/>
    <w:rsid w:val="00705052"/>
    <w:rsid w:val="00711789"/>
    <w:rsid w:val="007216AA"/>
    <w:rsid w:val="0072416A"/>
    <w:rsid w:val="00726107"/>
    <w:rsid w:val="00726747"/>
    <w:rsid w:val="00732A2E"/>
    <w:rsid w:val="00737CB6"/>
    <w:rsid w:val="007411A2"/>
    <w:rsid w:val="0074185A"/>
    <w:rsid w:val="007422F0"/>
    <w:rsid w:val="00747C74"/>
    <w:rsid w:val="007659B3"/>
    <w:rsid w:val="00766570"/>
    <w:rsid w:val="00766774"/>
    <w:rsid w:val="00772F60"/>
    <w:rsid w:val="00786C05"/>
    <w:rsid w:val="007910A1"/>
    <w:rsid w:val="007910E0"/>
    <w:rsid w:val="00794736"/>
    <w:rsid w:val="007A3E88"/>
    <w:rsid w:val="007A5D59"/>
    <w:rsid w:val="007A7375"/>
    <w:rsid w:val="007B1FB4"/>
    <w:rsid w:val="007C0E18"/>
    <w:rsid w:val="007C11E5"/>
    <w:rsid w:val="007C67ED"/>
    <w:rsid w:val="007C6ED7"/>
    <w:rsid w:val="007D1DC6"/>
    <w:rsid w:val="007E3597"/>
    <w:rsid w:val="007F22A7"/>
    <w:rsid w:val="00801309"/>
    <w:rsid w:val="00802DE1"/>
    <w:rsid w:val="00807CDD"/>
    <w:rsid w:val="00810F21"/>
    <w:rsid w:val="0081666B"/>
    <w:rsid w:val="008241A0"/>
    <w:rsid w:val="0083311A"/>
    <w:rsid w:val="0083556A"/>
    <w:rsid w:val="008373F9"/>
    <w:rsid w:val="00837FEB"/>
    <w:rsid w:val="008514B6"/>
    <w:rsid w:val="00862C15"/>
    <w:rsid w:val="00864FED"/>
    <w:rsid w:val="00871FFA"/>
    <w:rsid w:val="008819FA"/>
    <w:rsid w:val="00887E24"/>
    <w:rsid w:val="008918B1"/>
    <w:rsid w:val="00894ABF"/>
    <w:rsid w:val="008976E3"/>
    <w:rsid w:val="00897AFF"/>
    <w:rsid w:val="00897B08"/>
    <w:rsid w:val="008A4336"/>
    <w:rsid w:val="008A5E82"/>
    <w:rsid w:val="008A75EC"/>
    <w:rsid w:val="008B468A"/>
    <w:rsid w:val="008B594C"/>
    <w:rsid w:val="008C1F20"/>
    <w:rsid w:val="008E6D4E"/>
    <w:rsid w:val="008F17AD"/>
    <w:rsid w:val="008F4B90"/>
    <w:rsid w:val="008F5A06"/>
    <w:rsid w:val="0091117B"/>
    <w:rsid w:val="009118A9"/>
    <w:rsid w:val="00911B86"/>
    <w:rsid w:val="00912FEF"/>
    <w:rsid w:val="00924B08"/>
    <w:rsid w:val="009262C5"/>
    <w:rsid w:val="00933B6C"/>
    <w:rsid w:val="0093500F"/>
    <w:rsid w:val="00936688"/>
    <w:rsid w:val="00941EF3"/>
    <w:rsid w:val="00963E8B"/>
    <w:rsid w:val="009654D3"/>
    <w:rsid w:val="00966122"/>
    <w:rsid w:val="00967F57"/>
    <w:rsid w:val="00971AB5"/>
    <w:rsid w:val="009732C0"/>
    <w:rsid w:val="00976003"/>
    <w:rsid w:val="009915F5"/>
    <w:rsid w:val="00992114"/>
    <w:rsid w:val="0099585F"/>
    <w:rsid w:val="009A073C"/>
    <w:rsid w:val="009A4BB7"/>
    <w:rsid w:val="009A7201"/>
    <w:rsid w:val="009B2AA0"/>
    <w:rsid w:val="009D57B8"/>
    <w:rsid w:val="009D6622"/>
    <w:rsid w:val="009E0E7E"/>
    <w:rsid w:val="009F59C7"/>
    <w:rsid w:val="00A0547B"/>
    <w:rsid w:val="00A06229"/>
    <w:rsid w:val="00A06961"/>
    <w:rsid w:val="00A350C9"/>
    <w:rsid w:val="00A46569"/>
    <w:rsid w:val="00A51B23"/>
    <w:rsid w:val="00A52933"/>
    <w:rsid w:val="00A530D9"/>
    <w:rsid w:val="00A647F8"/>
    <w:rsid w:val="00A66708"/>
    <w:rsid w:val="00A71E55"/>
    <w:rsid w:val="00A86077"/>
    <w:rsid w:val="00A96ADB"/>
    <w:rsid w:val="00AA020A"/>
    <w:rsid w:val="00AA5CC5"/>
    <w:rsid w:val="00AA6010"/>
    <w:rsid w:val="00AB29C5"/>
    <w:rsid w:val="00AB5CF6"/>
    <w:rsid w:val="00AB5E3E"/>
    <w:rsid w:val="00AC58D0"/>
    <w:rsid w:val="00AC76BA"/>
    <w:rsid w:val="00AD0DB4"/>
    <w:rsid w:val="00AD5AC2"/>
    <w:rsid w:val="00AE0684"/>
    <w:rsid w:val="00AE48CD"/>
    <w:rsid w:val="00AE4F75"/>
    <w:rsid w:val="00AF03F6"/>
    <w:rsid w:val="00AF18B7"/>
    <w:rsid w:val="00B039B4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2E9B"/>
    <w:rsid w:val="00B371A0"/>
    <w:rsid w:val="00B37995"/>
    <w:rsid w:val="00B41EA3"/>
    <w:rsid w:val="00B44E38"/>
    <w:rsid w:val="00B47619"/>
    <w:rsid w:val="00B51717"/>
    <w:rsid w:val="00B55098"/>
    <w:rsid w:val="00B56310"/>
    <w:rsid w:val="00B62073"/>
    <w:rsid w:val="00B63DDC"/>
    <w:rsid w:val="00B73E80"/>
    <w:rsid w:val="00B76C7A"/>
    <w:rsid w:val="00B8629D"/>
    <w:rsid w:val="00B87529"/>
    <w:rsid w:val="00B95514"/>
    <w:rsid w:val="00BA1A13"/>
    <w:rsid w:val="00BA22AD"/>
    <w:rsid w:val="00BA419E"/>
    <w:rsid w:val="00BA56A8"/>
    <w:rsid w:val="00BA5F83"/>
    <w:rsid w:val="00BA661E"/>
    <w:rsid w:val="00BA6B59"/>
    <w:rsid w:val="00BC2D73"/>
    <w:rsid w:val="00BC620E"/>
    <w:rsid w:val="00BD0A11"/>
    <w:rsid w:val="00BD5E9F"/>
    <w:rsid w:val="00BD665E"/>
    <w:rsid w:val="00BD72FA"/>
    <w:rsid w:val="00BF6C75"/>
    <w:rsid w:val="00BF6E4D"/>
    <w:rsid w:val="00BF6F80"/>
    <w:rsid w:val="00BF7B67"/>
    <w:rsid w:val="00BF7F45"/>
    <w:rsid w:val="00C023EB"/>
    <w:rsid w:val="00C03ECA"/>
    <w:rsid w:val="00C04FC6"/>
    <w:rsid w:val="00C21FBA"/>
    <w:rsid w:val="00C40B0F"/>
    <w:rsid w:val="00C42CFC"/>
    <w:rsid w:val="00C438E9"/>
    <w:rsid w:val="00C533AE"/>
    <w:rsid w:val="00C53680"/>
    <w:rsid w:val="00C60A82"/>
    <w:rsid w:val="00C631B8"/>
    <w:rsid w:val="00C632F9"/>
    <w:rsid w:val="00C725A3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60C0"/>
    <w:rsid w:val="00D04C71"/>
    <w:rsid w:val="00D21D0C"/>
    <w:rsid w:val="00D30013"/>
    <w:rsid w:val="00D31B88"/>
    <w:rsid w:val="00D328D1"/>
    <w:rsid w:val="00D34235"/>
    <w:rsid w:val="00D3593C"/>
    <w:rsid w:val="00D3779F"/>
    <w:rsid w:val="00D42DB2"/>
    <w:rsid w:val="00D534FF"/>
    <w:rsid w:val="00D67656"/>
    <w:rsid w:val="00D70407"/>
    <w:rsid w:val="00D76EAE"/>
    <w:rsid w:val="00D84992"/>
    <w:rsid w:val="00D87DA5"/>
    <w:rsid w:val="00D931A0"/>
    <w:rsid w:val="00DA4511"/>
    <w:rsid w:val="00DA6EA7"/>
    <w:rsid w:val="00DB41D7"/>
    <w:rsid w:val="00DD6F16"/>
    <w:rsid w:val="00DE1257"/>
    <w:rsid w:val="00DE5A17"/>
    <w:rsid w:val="00DF628C"/>
    <w:rsid w:val="00E01F51"/>
    <w:rsid w:val="00E03D84"/>
    <w:rsid w:val="00E04B10"/>
    <w:rsid w:val="00E04B57"/>
    <w:rsid w:val="00E10A18"/>
    <w:rsid w:val="00E1509E"/>
    <w:rsid w:val="00E152ED"/>
    <w:rsid w:val="00E161FB"/>
    <w:rsid w:val="00E242F5"/>
    <w:rsid w:val="00E30292"/>
    <w:rsid w:val="00E3503D"/>
    <w:rsid w:val="00E35B5E"/>
    <w:rsid w:val="00E37507"/>
    <w:rsid w:val="00E56044"/>
    <w:rsid w:val="00E62EF8"/>
    <w:rsid w:val="00E6409B"/>
    <w:rsid w:val="00E651CA"/>
    <w:rsid w:val="00E81755"/>
    <w:rsid w:val="00E856BF"/>
    <w:rsid w:val="00E85CC5"/>
    <w:rsid w:val="00E92166"/>
    <w:rsid w:val="00E9313A"/>
    <w:rsid w:val="00EA4481"/>
    <w:rsid w:val="00EB3613"/>
    <w:rsid w:val="00EB3CAF"/>
    <w:rsid w:val="00EB48A4"/>
    <w:rsid w:val="00EB5C0B"/>
    <w:rsid w:val="00EC1538"/>
    <w:rsid w:val="00ED0729"/>
    <w:rsid w:val="00ED7352"/>
    <w:rsid w:val="00EE0F76"/>
    <w:rsid w:val="00EE43E4"/>
    <w:rsid w:val="00EE4975"/>
    <w:rsid w:val="00F04ABF"/>
    <w:rsid w:val="00F171D7"/>
    <w:rsid w:val="00F17BEA"/>
    <w:rsid w:val="00F32771"/>
    <w:rsid w:val="00F343D4"/>
    <w:rsid w:val="00F417C8"/>
    <w:rsid w:val="00F418F3"/>
    <w:rsid w:val="00F4457E"/>
    <w:rsid w:val="00F54840"/>
    <w:rsid w:val="00F54F51"/>
    <w:rsid w:val="00F60A7B"/>
    <w:rsid w:val="00F66DC9"/>
    <w:rsid w:val="00F8790E"/>
    <w:rsid w:val="00F93BB5"/>
    <w:rsid w:val="00F94CE6"/>
    <w:rsid w:val="00F95E71"/>
    <w:rsid w:val="00F97139"/>
    <w:rsid w:val="00FA7471"/>
    <w:rsid w:val="00FB05C0"/>
    <w:rsid w:val="00FB20D7"/>
    <w:rsid w:val="00FD21B8"/>
    <w:rsid w:val="00FD4AA2"/>
    <w:rsid w:val="00FD4E13"/>
    <w:rsid w:val="00FE3FD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29E8-4420-4C2A-9430-57AD5E5E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2018-02-28T08:43:00Z</cp:lastPrinted>
  <dcterms:created xsi:type="dcterms:W3CDTF">2018-03-13T14:38:00Z</dcterms:created>
  <dcterms:modified xsi:type="dcterms:W3CDTF">2018-03-13T14:40:00Z</dcterms:modified>
</cp:coreProperties>
</file>